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11" w:rsidRDefault="004805A1">
      <w:pPr>
        <w:jc w:val="center"/>
        <w:rPr>
          <w:b/>
          <w:bCs/>
        </w:rPr>
      </w:pPr>
      <w:r>
        <w:rPr>
          <w:b/>
          <w:bCs/>
        </w:rPr>
        <w:t>Сведения о средних закупочных ценах за единицу моторного и авиационного топлива</w:t>
      </w:r>
    </w:p>
    <w:p w:rsidR="003D2411" w:rsidRDefault="004805A1">
      <w:pPr>
        <w:jc w:val="center"/>
      </w:pPr>
      <w:r>
        <w:t>ФГКУ Рузский центр обеспечения пунктов управления</w:t>
      </w:r>
    </w:p>
    <w:p w:rsidR="003D2411" w:rsidRDefault="004805A1">
      <w:pPr>
        <w:jc w:val="center"/>
      </w:pPr>
      <w:bookmarkStart w:id="0" w:name="_3z4o4lfjn08u" w:colFirst="0" w:colLast="0"/>
      <w:bookmarkEnd w:id="0"/>
      <w:r>
        <w:t>по состоянию на 1</w:t>
      </w:r>
      <w:r>
        <w:rPr>
          <w:lang w:val="ru-RU"/>
        </w:rPr>
        <w:t>7</w:t>
      </w:r>
      <w:r>
        <w:t>.08.2026 г.</w:t>
      </w:r>
    </w:p>
    <w:p w:rsidR="003D2411" w:rsidRDefault="003D2411"/>
    <w:p w:rsidR="003D2411" w:rsidRDefault="004805A1">
      <w:pPr>
        <w:jc w:val="right"/>
      </w:pPr>
      <w:r>
        <w:t>Рублей</w:t>
      </w:r>
    </w:p>
    <w:tbl>
      <w:tblPr>
        <w:tblStyle w:val="a5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1838"/>
        <w:gridCol w:w="2017"/>
        <w:gridCol w:w="1227"/>
        <w:gridCol w:w="1227"/>
        <w:gridCol w:w="1223"/>
        <w:gridCol w:w="2118"/>
        <w:gridCol w:w="2110"/>
        <w:gridCol w:w="2130"/>
      </w:tblGrid>
      <w:tr w:rsidR="003D2411">
        <w:trPr>
          <w:trHeight w:val="596"/>
        </w:trPr>
        <w:tc>
          <w:tcPr>
            <w:tcW w:w="67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Наименование месяца</w:t>
            </w:r>
          </w:p>
        </w:tc>
        <w:tc>
          <w:tcPr>
            <w:tcW w:w="5694" w:type="dxa"/>
            <w:gridSpan w:val="4"/>
            <w:vAlign w:val="center"/>
          </w:tcPr>
          <w:p w:rsidR="003D2411" w:rsidRDefault="004805A1">
            <w:pPr>
              <w:jc w:val="center"/>
            </w:pPr>
            <w:r>
              <w:t xml:space="preserve">Автомобильный бензин, </w:t>
            </w:r>
            <w:r>
              <w:br/>
              <w:t>за литр</w:t>
            </w:r>
          </w:p>
        </w:tc>
        <w:tc>
          <w:tcPr>
            <w:tcW w:w="2118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Дизельное топливо, за литр</w:t>
            </w:r>
          </w:p>
        </w:tc>
        <w:tc>
          <w:tcPr>
            <w:tcW w:w="211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Топливо судовое, за литр</w:t>
            </w:r>
          </w:p>
        </w:tc>
        <w:tc>
          <w:tcPr>
            <w:tcW w:w="2130" w:type="dxa"/>
            <w:vMerge w:val="restart"/>
            <w:vAlign w:val="center"/>
          </w:tcPr>
          <w:p w:rsidR="003D2411" w:rsidRDefault="004805A1">
            <w:pPr>
              <w:jc w:val="center"/>
            </w:pPr>
            <w:r>
              <w:t>Авиационное топливо, за тонну</w:t>
            </w:r>
          </w:p>
        </w:tc>
      </w:tr>
      <w:tr w:rsidR="003D2411">
        <w:tc>
          <w:tcPr>
            <w:tcW w:w="67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38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017" w:type="dxa"/>
            <w:vAlign w:val="center"/>
          </w:tcPr>
          <w:p w:rsidR="003D2411" w:rsidRDefault="004805A1">
            <w:pPr>
              <w:jc w:val="center"/>
            </w:pPr>
            <w:r>
              <w:t>АИ-80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АИ-92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АИ-95</w:t>
            </w:r>
          </w:p>
        </w:tc>
        <w:tc>
          <w:tcPr>
            <w:tcW w:w="1223" w:type="dxa"/>
            <w:vAlign w:val="center"/>
          </w:tcPr>
          <w:p w:rsidR="003D2411" w:rsidRDefault="004805A1">
            <w:pPr>
              <w:jc w:val="center"/>
            </w:pPr>
            <w:r>
              <w:t>АИ-98</w:t>
            </w:r>
          </w:p>
        </w:tc>
        <w:tc>
          <w:tcPr>
            <w:tcW w:w="2118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1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30" w:type="dxa"/>
            <w:vMerge/>
            <w:vAlign w:val="center"/>
          </w:tcPr>
          <w:p w:rsidR="003D2411" w:rsidRDefault="003D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Январь</w:t>
            </w:r>
          </w:p>
        </w:tc>
        <w:tc>
          <w:tcPr>
            <w:tcW w:w="2017" w:type="dxa"/>
            <w:vAlign w:val="center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61,21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66,70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75,26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2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Февраль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61,35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66,95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75,25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rPr>
          <w:trHeight w:val="262"/>
        </w:trPr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3</w:t>
            </w:r>
          </w:p>
        </w:tc>
        <w:tc>
          <w:tcPr>
            <w:tcW w:w="1838" w:type="dxa"/>
            <w:vAlign w:val="center"/>
          </w:tcPr>
          <w:p w:rsidR="003D2411" w:rsidRDefault="004805A1">
            <w:r>
              <w:t xml:space="preserve">        Март 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62,58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67,85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76,28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4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Апрель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62,99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68,28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76,25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5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Май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63,08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68,80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77,34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6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Июнь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63,74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69,37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77,79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7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Июль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64,05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74,67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89,46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8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Август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pPr>
              <w:jc w:val="center"/>
            </w:pPr>
            <w:r>
              <w:t>64,02</w:t>
            </w:r>
          </w:p>
        </w:tc>
        <w:tc>
          <w:tcPr>
            <w:tcW w:w="1227" w:type="dxa"/>
            <w:vAlign w:val="center"/>
          </w:tcPr>
          <w:p w:rsidR="003D2411" w:rsidRPr="004805A1" w:rsidRDefault="004805A1">
            <w:pPr>
              <w:jc w:val="center"/>
              <w:rPr>
                <w:lang w:val="en-US"/>
              </w:rPr>
            </w:pPr>
            <w:r>
              <w:t>69</w:t>
            </w:r>
            <w:r>
              <w:rPr>
                <w:lang w:val="en-US"/>
              </w:rPr>
              <w:t>,83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pPr>
              <w:jc w:val="center"/>
            </w:pPr>
            <w:r>
              <w:t>82,9</w:t>
            </w:r>
            <w:bookmarkStart w:id="1" w:name="_GoBack"/>
            <w:bookmarkEnd w:id="1"/>
            <w:r>
              <w:t>8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9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Сентябрь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10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Октябрь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11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Ноябрь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4805A1">
            <w:r>
              <w:t xml:space="preserve">    </w:t>
            </w:r>
          </w:p>
        </w:tc>
        <w:tc>
          <w:tcPr>
            <w:tcW w:w="1227" w:type="dxa"/>
            <w:vAlign w:val="center"/>
          </w:tcPr>
          <w:p w:rsidR="003D2411" w:rsidRDefault="004805A1">
            <w:r>
              <w:t xml:space="preserve">    </w:t>
            </w: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4805A1">
            <w:r>
              <w:t xml:space="preserve">            </w:t>
            </w: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  <w:tr w:rsidR="003D2411">
        <w:tc>
          <w:tcPr>
            <w:tcW w:w="670" w:type="dxa"/>
            <w:vAlign w:val="center"/>
          </w:tcPr>
          <w:p w:rsidR="003D2411" w:rsidRDefault="004805A1">
            <w:pPr>
              <w:jc w:val="center"/>
            </w:pPr>
            <w:r>
              <w:t>12</w:t>
            </w:r>
          </w:p>
        </w:tc>
        <w:tc>
          <w:tcPr>
            <w:tcW w:w="1838" w:type="dxa"/>
            <w:vAlign w:val="center"/>
          </w:tcPr>
          <w:p w:rsidR="003D2411" w:rsidRDefault="004805A1">
            <w:pPr>
              <w:jc w:val="center"/>
            </w:pPr>
            <w:r>
              <w:t>Декабрь</w:t>
            </w:r>
          </w:p>
        </w:tc>
        <w:tc>
          <w:tcPr>
            <w:tcW w:w="2017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7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1223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18" w:type="dxa"/>
            <w:vAlign w:val="center"/>
          </w:tcPr>
          <w:p w:rsidR="003D2411" w:rsidRDefault="003D2411">
            <w:pPr>
              <w:jc w:val="center"/>
            </w:pPr>
          </w:p>
        </w:tc>
        <w:tc>
          <w:tcPr>
            <w:tcW w:w="211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  <w:tc>
          <w:tcPr>
            <w:tcW w:w="2130" w:type="dxa"/>
          </w:tcPr>
          <w:p w:rsidR="003D2411" w:rsidRDefault="004805A1">
            <w:pPr>
              <w:jc w:val="center"/>
            </w:pPr>
            <w:r>
              <w:t>-</w:t>
            </w:r>
          </w:p>
        </w:tc>
      </w:tr>
    </w:tbl>
    <w:p w:rsidR="003D2411" w:rsidRDefault="003D2411"/>
    <w:p w:rsidR="003D2411" w:rsidRDefault="003D2411"/>
    <w:p w:rsidR="003D2411" w:rsidRDefault="003D2411"/>
    <w:p w:rsidR="003D2411" w:rsidRDefault="003D2411">
      <w:pPr>
        <w:jc w:val="center"/>
      </w:pPr>
    </w:p>
    <w:sectPr w:rsidR="003D2411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B9551166-E50D-48C5-9B6E-02AEB27B75C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9DA8193-989B-4383-BFAB-D2D3B26BD78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6D3861D-2EC8-4830-901F-7C2C449C1F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11"/>
    <w:rsid w:val="003D2411"/>
    <w:rsid w:val="0048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9860"/>
  <w15:docId w15:val="{BBAEE0E5-F05C-42E2-A9F6-30231834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2026-08-17T05:51:00Z</dcterms:created>
  <dcterms:modified xsi:type="dcterms:W3CDTF">2026-08-17T05:51:00Z</dcterms:modified>
</cp:coreProperties>
</file>